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jc w:val="center"/>
      </w:pPr>
      <w:r>
        <w:rPr>
          <w:rFonts w:ascii="&quot;Times New Roman&quot;" w:hAnsi="&quot;Times New Roman&quot;" w:eastAsia="&quot;Times New Roman&quot;" w:cs="&quot;Times New Roman&quot;"/>
          <w:sz w:val="24"/>
          <w:szCs w:val="24"/>
          <w:u w:val="single"/>
        </w:rPr>
        <w:t xml:space="preserve">ON COMPANY LETTER HEAD</w:t>
      </w:r>
    </w:p>
    <w:p>
      <w:pPr/>
      <w:r>
        <w:rPr/>
        <w:t xml:space="preserve"> </w:t>
      </w:r>
    </w:p>
    <w:p>
      <w:pPr/>
      <w:r>
        <w:rPr/>
        <w:t xml:space="preserve"> </w:t>
      </w:r>
    </w:p>
    <w:p>
      <w:pPr/>
      <w:r>
        <w:rPr>
          <w:rFonts w:ascii="&quot;Times New Roman&quot;" w:hAnsi="&quot;Times New Roman&quot;" w:eastAsia="&quot;Times New Roman&quot;" w:cs="&quot;Times New Roman&quot;"/>
          <w:sz w:val="24"/>
          <w:szCs w:val="24"/>
        </w:rPr>
        <w:t xml:space="preserve">Date: </w:t>
      </w:r>
    </w:p>
    <w:p>
      <w:pPr/>
      <w:r>
        <w:rPr>
          <w:rFonts w:ascii="&quot;Times New Roman&quot;" w:hAnsi="&quot;Times New Roman&quot;" w:eastAsia="&quot;Times New Roman&quot;" w:cs="&quot;Times New Roman&quot;"/>
          <w:sz w:val="24"/>
          <w:szCs w:val="24"/>
          <w:b w:val="1"/>
          <w:bCs w:val="1"/>
        </w:rPr>
        <w:t xml:space="preserve">To</w:t>
      </w:r>
    </w:p>
    <w:p>
      <w:pPr>
        <w:jc w:val="both"/>
      </w:pPr>
      <w:r>
        <w:rPr>
          <w:rFonts w:ascii="&quot;Times New Roman&quot;" w:hAnsi="&quot;Times New Roman&quot;" w:eastAsia="&quot;Times New Roman&quot;" w:cs="&quot;Times New Roman&quot;"/>
          <w:sz w:val="24"/>
          <w:szCs w:val="24"/>
          <w:b w:val="1"/>
          <w:bCs w:val="1"/>
        </w:rPr>
        <w:t xml:space="preserve">The Managing Partner </w:t>
      </w:r>
    </w:p>
    <w:p>
      <w:pPr>
        <w:pStyle w:val="Heading1"/>
      </w:pPr>
      <w:r>
        <w:rPr>
          <w:rFonts w:ascii="&quot;Times New Roman&quot;" w:hAnsi="&quot;Times New Roman&quot;" w:eastAsia="&quot;Times New Roman&quot;" w:cs="&quot;Times New Roman&quot;"/>
          <w:sz w:val="24"/>
          <w:szCs w:val="24"/>
        </w:rPr>
        <w:t xml:space="preserve">Baker Tilly Hem LLP</w:t>
      </w:r>
    </w:p>
    <w:p>
      <w:pPr>
        <w:jc w:val="both"/>
      </w:pPr>
      <w:r>
        <w:rPr>
          <w:rFonts w:ascii="&quot;Times New Roman&quot;" w:hAnsi="&quot;Times New Roman&quot;" w:eastAsia="&quot;Times New Roman&quot;" w:cs="&quot;Times New Roman&quot;"/>
          <w:sz w:val="24"/>
          <w:szCs w:val="24"/>
        </w:rPr>
        <w:t xml:space="preserve">Office No. 4B, 4</w:t>
      </w:r>
      <w:r>
        <w:rPr>
          <w:rFonts w:ascii="&quot;Times New Roman&quot;" w:hAnsi="&quot;Times New Roman&quot;" w:eastAsia="&quot;Times New Roman&quot;" w:cs="&quot;Times New Roman&quot;"/>
          <w:sz w:val="24"/>
          <w:szCs w:val="24"/>
          <w:vertAlign w:val="superscript"/>
        </w:rPr>
        <w:t xml:space="preserve">th</w:t>
      </w:r>
      <w:r>
        <w:rPr>
          <w:rFonts w:ascii="&quot;Times New Roman&quot;" w:hAnsi="&quot;Times New Roman&quot;" w:eastAsia="&quot;Times New Roman&quot;" w:cs="&quot;Times New Roman&quot;"/>
          <w:sz w:val="24"/>
          <w:szCs w:val="24"/>
        </w:rPr>
        <w:t xml:space="preserve"> Floor,</w:t>
      </w:r>
    </w:p>
    <w:p>
      <w:pPr>
        <w:jc w:val="both"/>
      </w:pPr>
      <w:r>
        <w:rPr>
          <w:rFonts w:ascii="&quot;Times New Roman&quot;" w:hAnsi="&quot;Times New Roman&quot;" w:eastAsia="&quot;Times New Roman&quot;" w:cs="&quot;Times New Roman&quot;"/>
          <w:sz w:val="24"/>
          <w:szCs w:val="24"/>
        </w:rPr>
        <w:t xml:space="preserve">Plot 9, Yusuf Lule Road, </w:t>
      </w:r>
    </w:p>
    <w:p>
      <w:pPr>
        <w:jc w:val="both"/>
      </w:pPr>
      <w:r>
        <w:rPr>
          <w:rFonts w:ascii="&quot;Times New Roman&quot;" w:hAnsi="&quot;Times New Roman&quot;" w:eastAsia="&quot;Times New Roman&quot;" w:cs="&quot;Times New Roman&quot;"/>
          <w:sz w:val="24"/>
          <w:szCs w:val="24"/>
        </w:rPr>
        <w:t xml:space="preserve">P.O. Box 26898,</w:t>
      </w:r>
    </w:p>
    <w:p>
      <w:pPr>
        <w:jc w:val="both"/>
      </w:pPr>
      <w:r>
        <w:rPr>
          <w:rFonts w:ascii="&quot;Times New Roman&quot;" w:hAnsi="&quot;Times New Roman&quot;" w:eastAsia="&quot;Times New Roman&quot;" w:cs="&quot;Times New Roman&quot;"/>
          <w:sz w:val="24"/>
          <w:szCs w:val="24"/>
        </w:rPr>
        <w:t xml:space="preserve">Kampala, Uganda.</w:t>
      </w:r>
    </w:p>
    <w:p>
      <w:pPr>
        <w:jc w:val="both"/>
      </w:pPr>
      <w:r>
        <w:rPr/>
        <w:t xml:space="preserve"> </w:t>
      </w:r>
    </w:p>
    <w:p>
      <w:pPr/>
      <w:r>
        <w:rPr>
          <w:rFonts w:ascii="&quot;Times New Roman&quot;" w:hAnsi="&quot;Times New Roman&quot;" w:eastAsia="&quot;Times New Roman&quot;" w:cs="&quot;Times New Roman&quot;"/>
          <w:sz w:val="24"/>
          <w:szCs w:val="24"/>
          <w:b w:val="1"/>
          <w:bCs w:val="1"/>
        </w:rPr>
        <w:t xml:space="preserve">RE: CASH CERTIFICATE</w:t>
      </w:r>
    </w:p>
    <w:p>
      <w:pPr>
        <w:jc w:val="both"/>
      </w:pPr>
      <w:r>
        <w:rPr>
          <w:rFonts w:ascii="&quot;Times New Roman&quot;" w:hAnsi="&quot;Times New Roman&quot;" w:eastAsia="&quot;Times New Roman&quot;" w:cs="&quot;Times New Roman&quot;"/>
          <w:sz w:val="24"/>
          <w:szCs w:val="24"/>
        </w:rPr>
        <w:t xml:space="preserve">Dear Sir,                            </w:t>
      </w:r>
    </w:p>
    <w:p>
      <w:pPr>
        <w:jc w:val="both"/>
      </w:pPr>
      <w:r>
        <w:rPr>
          <w:rFonts w:ascii="&quot;Times New Roman&quot;" w:hAnsi="&quot;Times New Roman&quot;" w:eastAsia="&quot;Times New Roman&quot;" w:cs="&quot;Times New Roman&quot;"/>
          <w:sz w:val="24"/>
          <w:szCs w:val="24"/>
        </w:rPr>
        <w:t xml:space="preserve">This is to certify that the cash balance as at 2024-06-30</w:t>
      </w:r>
      <w:r>
        <w:rPr>
          <w:rFonts w:ascii="&quot;Times New Roman&quot;" w:hAnsi="&quot;Times New Roman&quot;" w:eastAsia="&quot;Times New Roman&quot;" w:cs="&quot;Times New Roman&quot;"/>
          <w:sz w:val="24"/>
          <w:szCs w:val="24"/>
          <w:b w:val="1"/>
          <w:bCs w:val="1"/>
        </w:rPr>
        <w:t xml:space="preserve"> </w:t>
      </w:r>
      <w:r>
        <w:rPr>
          <w:rFonts w:ascii="&quot;Times New Roman&quot;" w:hAnsi="&quot;Times New Roman&quot;" w:eastAsia="&quot;Times New Roman&quot;" w:cs="&quot;Times New Roman&quot;"/>
          <w:sz w:val="24"/>
          <w:szCs w:val="24"/>
        </w:rPr>
        <w:t xml:space="preserve">was 111 222. </w:t>
      </w:r>
    </w:p>
    <w:p>
      <w:pPr>
        <w:jc w:val="both"/>
      </w:pPr>
      <w:r>
        <w:rPr>
          <w:rFonts w:ascii="&quot;Times New Roman&quot;" w:hAnsi="&quot;Times New Roman&quot;" w:eastAsia="&quot;Times New Roman&quot;" w:cs="&quot;Times New Roman&quot;"/>
          <w:sz w:val="24"/>
          <w:szCs w:val="24"/>
        </w:rPr>
        <w:t xml:space="preserve">Denominated as follows:</w:t>
      </w:r>
    </w:p>
    <w:p>
      <w:pPr>
        <w:jc w:val="both"/>
      </w:pPr>
      <w:r>
        <w:rPr>
          <w:rFonts w:ascii="&quot;Times New Roman&quot;" w:hAnsi="&quot;Times New Roman&quot;" w:eastAsia="&quot;Times New Roman&quot;" w:cs="&quot;Times New Roman&quot;"/>
          <w:sz w:val="24"/>
          <w:szCs w:val="24"/>
        </w:rPr>
        <w:t xml:space="preserve">Denomination UGX    Value                                                  </w:t>
      </w:r>
    </w:p>
    <w:p>
      <w:pPr>
        <w:jc w:val="both"/>
      </w:pPr>
      <w:r>
        <w:rPr>
          <w:rFonts w:ascii="&quot;Times New Roman&quot;" w:hAnsi="&quot;Times New Roman&quot;" w:eastAsia="&quot;Times New Roman&quot;" w:cs="&quot;Times New Roman&quot;"/>
          <w:sz w:val="24"/>
          <w:szCs w:val="24"/>
        </w:rPr>
        <w:t xml:space="preserve">50,000 X ………= ………………                                        </w:t>
      </w:r>
    </w:p>
    <w:p>
      <w:pPr>
        <w:jc w:val="both"/>
      </w:pPr>
      <w:r>
        <w:rPr>
          <w:rFonts w:ascii="&quot;Times New Roman&quot;" w:hAnsi="&quot;Times New Roman&quot;" w:eastAsia="&quot;Times New Roman&quot;" w:cs="&quot;Times New Roman&quot;"/>
          <w:sz w:val="24"/>
          <w:szCs w:val="24"/>
        </w:rPr>
        <w:t xml:space="preserve">20,000 X ………= ………………                                         </w:t>
      </w:r>
    </w:p>
    <w:p>
      <w:pPr>
        <w:jc w:val="both"/>
      </w:pPr>
      <w:r>
        <w:rPr>
          <w:rFonts w:ascii="&quot;Times New Roman&quot;" w:hAnsi="&quot;Times New Roman&quot;" w:eastAsia="&quot;Times New Roman&quot;" w:cs="&quot;Times New Roman&quot;"/>
          <w:sz w:val="24"/>
          <w:szCs w:val="24"/>
        </w:rPr>
        <w:t xml:space="preserve">10,000 X ………= ………………                                         </w:t>
      </w:r>
    </w:p>
    <w:p>
      <w:pPr>
        <w:jc w:val="both"/>
      </w:pPr>
      <w:r>
        <w:rPr>
          <w:rFonts w:ascii="&quot;Times New Roman&quot;" w:hAnsi="&quot;Times New Roman&quot;" w:eastAsia="&quot;Times New Roman&quot;" w:cs="&quot;Times New Roman&quot;"/>
          <w:sz w:val="24"/>
          <w:szCs w:val="24"/>
        </w:rPr>
        <w:t xml:space="preserve">5,000 X ………..= ………………                                         </w:t>
      </w:r>
    </w:p>
    <w:p>
      <w:pPr>
        <w:jc w:val="both"/>
      </w:pPr>
      <w:r>
        <w:rPr>
          <w:rFonts w:ascii="&quot;Times New Roman&quot;" w:hAnsi="&quot;Times New Roman&quot;" w:eastAsia="&quot;Times New Roman&quot;" w:cs="&quot;Times New Roman&quot;"/>
          <w:sz w:val="24"/>
          <w:szCs w:val="24"/>
        </w:rPr>
        <w:t xml:space="preserve">2,000 X ………..= ………………                                         </w:t>
      </w:r>
    </w:p>
    <w:p>
      <w:pPr>
        <w:jc w:val="both"/>
      </w:pPr>
      <w:r>
        <w:rPr>
          <w:rFonts w:ascii="&quot;Times New Roman&quot;" w:hAnsi="&quot;Times New Roman&quot;" w:eastAsia="&quot;Times New Roman&quot;" w:cs="&quot;Times New Roman&quot;"/>
          <w:sz w:val="24"/>
          <w:szCs w:val="24"/>
        </w:rPr>
        <w:t xml:space="preserve">1,000 X ………..= ………………                                         </w:t>
      </w:r>
    </w:p>
    <w:p>
      <w:pPr>
        <w:jc w:val="both"/>
      </w:pPr>
      <w:r>
        <w:rPr>
          <w:rFonts w:ascii="&quot;Times New Roman&quot;" w:hAnsi="&quot;Times New Roman&quot;" w:eastAsia="&quot;Times New Roman&quot;" w:cs="&quot;Times New Roman&quot;"/>
          <w:sz w:val="24"/>
          <w:szCs w:val="24"/>
        </w:rPr>
        <w:t xml:space="preserve">500 X ………… = ………………                                         </w:t>
      </w:r>
    </w:p>
    <w:p>
      <w:pPr>
        <w:jc w:val="both"/>
      </w:pPr>
      <w:r>
        <w:rPr>
          <w:rFonts w:ascii="&quot;Times New Roman&quot;" w:hAnsi="&quot;Times New Roman&quot;" w:eastAsia="&quot;Times New Roman&quot;" w:cs="&quot;Times New Roman&quot;"/>
          <w:sz w:val="24"/>
          <w:szCs w:val="24"/>
        </w:rPr>
        <w:t xml:space="preserve">200 X ………… = ………………                                         </w:t>
      </w:r>
    </w:p>
    <w:p>
      <w:pPr>
        <w:jc w:val="both"/>
      </w:pPr>
      <w:r>
        <w:rPr>
          <w:rFonts w:ascii="&quot;Times New Roman&quot;" w:hAnsi="&quot;Times New Roman&quot;" w:eastAsia="&quot;Times New Roman&quot;" w:cs="&quot;Times New Roman&quot;"/>
          <w:sz w:val="24"/>
          <w:szCs w:val="24"/>
        </w:rPr>
        <w:t xml:space="preserve">100 X ………… = ………………</w:t>
      </w:r>
    </w:p>
    <w:p>
      <w:pPr>
        <w:jc w:val="both"/>
      </w:pPr>
      <w:r>
        <w:rPr>
          <w:rFonts w:ascii="&quot;Times New Roman&quot;" w:hAnsi="&quot;Times New Roman&quot;" w:eastAsia="&quot;Times New Roman&quot;" w:cs="&quot;Times New Roman&quot;"/>
          <w:sz w:val="24"/>
          <w:szCs w:val="24"/>
        </w:rPr>
        <w:t xml:space="preserve">Total …………………….…</w:t>
      </w:r>
    </w:p>
    <w:p>
      <w:pPr>
        <w:jc w:val="both"/>
      </w:pPr>
      <w:r>
        <w:rPr>
          <w:rFonts w:ascii="&quot;Times New Roman&quot;" w:hAnsi="&quot;Times New Roman&quot;" w:eastAsia="&quot;Times New Roman&quot;" w:cs="&quot;Times New Roman&quot;"/>
          <w:sz w:val="24"/>
          <w:szCs w:val="24"/>
        </w:rPr>
        <w:t xml:space="preserve">Yours sincerely,</w:t>
      </w:r>
    </w:p>
    <w:p>
      <w:pPr>
        <w:jc w:val="both"/>
      </w:pPr>
      <w:r>
        <w:rPr>
          <w:rFonts w:ascii="Times New Roman" w:hAnsi="Times New Roman" w:eastAsia="Times New Roman" w:cs="Times New Roman"/>
          <w:sz w:val="24"/>
          <w:szCs w:val="24"/>
          <w:b w:val="1"/>
          <w:bCs w:val="1"/>
          <w:shd w:val="clear" w:fill="null"/>
        </w:rPr>
        <w:t xml:space="preserve">Madeline Advisory</w:t>
      </w:r>
    </w:p>
    <w:p>
      <w:pPr>
        <w:jc w:val="both"/>
      </w:pPr>
      <w:r>
        <w:rPr/>
        <w:t xml:space="preserve"> </w:t>
      </w:r>
    </w:p>
    <w:p>
      <w:pPr>
        <w:jc w:val="both"/>
      </w:pPr>
      <w:r>
        <w:rPr/>
        <w:t xml:space="preserve"> </w:t>
      </w:r>
    </w:p>
    <w:p>
      <w:pPr>
        <w:jc w:val="both"/>
      </w:pPr>
      <w:r>
        <w:rPr>
          <w:rFonts w:ascii="&quot;Times New Roman&quot;" w:hAnsi="&quot;Times New Roman&quot;" w:eastAsia="&quot;Times New Roman&quot;" w:cs="&quot;Times New Roman&quot;"/>
          <w:sz w:val="24"/>
          <w:szCs w:val="24"/>
        </w:rPr>
        <w:t xml:space="preserve">……………………………..</w:t>
      </w:r>
    </w:p>
    <w:p>
      <w:pPr>
        <w:jc w:val="both"/>
      </w:pPr>
      <w:r>
        <w:rPr>
          <w:rFonts w:ascii="&quot;Times New Roman&quot;" w:hAnsi="&quot;Times New Roman&quot;" w:eastAsia="&quot;Times New Roman&quot;" w:cs="&quot;Times New Roman&quot;"/>
          <w:sz w:val="24"/>
          <w:szCs w:val="24"/>
          <w:b w:val="1"/>
          <w:bCs w:val="1"/>
        </w:rPr>
        <w:t xml:space="preserve">Authorised signatory</w:t>
      </w:r>
    </w:p>
    <w:sectPr>
      <w:pgSz w:orient="portrait" w:w="11905.511811023621703498065471649169921875" w:h="16837.795275590549863409250974655151367187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2024-10-15T12:55:55+00:00</dcterms:created>
  <dcterms:modified xsi:type="dcterms:W3CDTF">2024-10-15T12:55:55+00:00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